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079" w:rsidRPr="00DF03B3" w:rsidRDefault="00B67079">
      <w:pPr>
        <w:jc w:val="both"/>
        <w:rPr>
          <w:rFonts w:ascii="Tahoma" w:hAnsi="Tahoma" w:cs="Tahoma"/>
        </w:rPr>
      </w:pPr>
    </w:p>
    <w:tbl>
      <w:tblPr>
        <w:tblW w:w="10480" w:type="dxa"/>
        <w:tblLayout w:type="fixed"/>
        <w:tblLook w:val="0000"/>
      </w:tblPr>
      <w:tblGrid>
        <w:gridCol w:w="250"/>
        <w:gridCol w:w="1843"/>
        <w:gridCol w:w="8387"/>
      </w:tblGrid>
      <w:tr w:rsidR="009220B2" w:rsidRPr="00C725D9" w:rsidTr="001C37B7">
        <w:tc>
          <w:tcPr>
            <w:tcW w:w="250" w:type="dxa"/>
          </w:tcPr>
          <w:p w:rsidR="009220B2" w:rsidRPr="00C725D9" w:rsidRDefault="009220B2" w:rsidP="009220B2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0B2" w:rsidRPr="0099096F" w:rsidRDefault="009220B2" w:rsidP="009220B2">
            <w:pPr>
              <w:snapToGrid w:val="0"/>
              <w:rPr>
                <w:sz w:val="22"/>
                <w:szCs w:val="22"/>
                <w:lang w:val="sr-Cyrl-CS"/>
              </w:rPr>
            </w:pPr>
            <w:r w:rsidRPr="0099096F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B2" w:rsidRPr="0099096F" w:rsidRDefault="00C95337" w:rsidP="009220B2">
            <w:pPr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Основна школа „Бошко Палковљевић Пинки“</w:t>
            </w:r>
          </w:p>
        </w:tc>
      </w:tr>
      <w:tr w:rsidR="009220B2" w:rsidRPr="00C725D9" w:rsidTr="001C37B7">
        <w:tc>
          <w:tcPr>
            <w:tcW w:w="250" w:type="dxa"/>
          </w:tcPr>
          <w:p w:rsidR="009220B2" w:rsidRPr="00C725D9" w:rsidRDefault="009220B2" w:rsidP="009220B2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0B2" w:rsidRPr="0099096F" w:rsidRDefault="009220B2" w:rsidP="009220B2">
            <w:pPr>
              <w:snapToGrid w:val="0"/>
              <w:rPr>
                <w:sz w:val="22"/>
                <w:szCs w:val="22"/>
                <w:lang w:val="sr-Cyrl-CS"/>
              </w:rPr>
            </w:pPr>
            <w:r w:rsidRPr="0099096F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B2" w:rsidRPr="0099096F" w:rsidRDefault="00C95337" w:rsidP="009220B2">
            <w:pPr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Змај Јовина 27</w:t>
            </w:r>
          </w:p>
        </w:tc>
      </w:tr>
      <w:tr w:rsidR="00D54736" w:rsidRPr="00C725D9" w:rsidTr="00D54736">
        <w:tc>
          <w:tcPr>
            <w:tcW w:w="250" w:type="dxa"/>
          </w:tcPr>
          <w:p w:rsidR="00D54736" w:rsidRPr="00C725D9" w:rsidRDefault="00D54736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4736" w:rsidRPr="0099096F" w:rsidRDefault="00D54736" w:rsidP="00F86CFF">
            <w:pPr>
              <w:snapToGrid w:val="0"/>
              <w:rPr>
                <w:sz w:val="22"/>
                <w:szCs w:val="22"/>
                <w:lang w:val="sr-Cyrl-CS"/>
              </w:rPr>
            </w:pPr>
            <w:r w:rsidRPr="0099096F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6" w:rsidRPr="0099096F" w:rsidRDefault="00C95337" w:rsidP="00007508">
            <w:pPr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22000 Сремска Митровица</w:t>
            </w:r>
          </w:p>
        </w:tc>
      </w:tr>
      <w:tr w:rsidR="00D54736" w:rsidRPr="00C725D9" w:rsidTr="00D54736">
        <w:tc>
          <w:tcPr>
            <w:tcW w:w="250" w:type="dxa"/>
          </w:tcPr>
          <w:p w:rsidR="00D54736" w:rsidRPr="00C725D9" w:rsidRDefault="00D54736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4736" w:rsidRPr="0099096F" w:rsidRDefault="00D54736" w:rsidP="00F86CFF">
            <w:pPr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6" w:rsidRPr="00943403" w:rsidRDefault="00C95337" w:rsidP="00007508">
            <w:pPr>
              <w:snapToGrid w:val="0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2-5-6/2020</w:t>
            </w:r>
          </w:p>
        </w:tc>
      </w:tr>
      <w:tr w:rsidR="00D54736" w:rsidRPr="00C725D9" w:rsidTr="00D54736">
        <w:tc>
          <w:tcPr>
            <w:tcW w:w="250" w:type="dxa"/>
          </w:tcPr>
          <w:p w:rsidR="00D54736" w:rsidRPr="00C725D9" w:rsidRDefault="00D54736">
            <w:pPr>
              <w:snapToGrid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4736" w:rsidRPr="0099096F" w:rsidRDefault="00D54736" w:rsidP="00F86CFF">
            <w:pPr>
              <w:snapToGrid w:val="0"/>
              <w:rPr>
                <w:sz w:val="22"/>
                <w:szCs w:val="22"/>
                <w:lang w:val="sr-Cyrl-CS"/>
              </w:rPr>
            </w:pPr>
            <w:r w:rsidRPr="0099096F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6" w:rsidRPr="00B941E9" w:rsidRDefault="00C95337" w:rsidP="00007508">
            <w:pPr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17.03.2020</w:t>
            </w:r>
            <w:r w:rsidR="00D54736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66F5E" w:rsidRPr="00147C5F" w:rsidRDefault="00566F5E" w:rsidP="00566F5E">
      <w:pPr>
        <w:jc w:val="both"/>
        <w:rPr>
          <w:sz w:val="22"/>
          <w:szCs w:val="22"/>
          <w:lang w:val="sr-Cyrl-CS"/>
        </w:rPr>
      </w:pPr>
    </w:p>
    <w:p w:rsidR="00B67079" w:rsidRPr="00C725D9" w:rsidRDefault="00566F5E" w:rsidP="00C95337">
      <w:pPr>
        <w:ind w:firstLine="720"/>
        <w:jc w:val="both"/>
        <w:rPr>
          <w:sz w:val="22"/>
          <w:szCs w:val="22"/>
          <w:lang w:val="sr-Cyrl-CS"/>
        </w:rPr>
      </w:pPr>
      <w:r w:rsidRPr="00C725D9">
        <w:rPr>
          <w:sz w:val="22"/>
          <w:szCs w:val="22"/>
          <w:lang w:val="sr-Cyrl-CS"/>
        </w:rPr>
        <w:t xml:space="preserve">На основу члана </w:t>
      </w:r>
      <w:r w:rsidR="00B8082F">
        <w:rPr>
          <w:sz w:val="22"/>
          <w:szCs w:val="22"/>
          <w:lang/>
        </w:rPr>
        <w:t>109</w:t>
      </w:r>
      <w:r w:rsidRPr="00C725D9">
        <w:rPr>
          <w:sz w:val="22"/>
          <w:szCs w:val="22"/>
          <w:lang w:val="sr-Cyrl-CS"/>
        </w:rPr>
        <w:t>.</w:t>
      </w:r>
      <w:r w:rsidR="00B8082F">
        <w:rPr>
          <w:sz w:val="22"/>
          <w:szCs w:val="22"/>
          <w:lang/>
        </w:rPr>
        <w:t xml:space="preserve"> </w:t>
      </w:r>
      <w:r w:rsidR="00B8082F">
        <w:rPr>
          <w:sz w:val="22"/>
          <w:szCs w:val="22"/>
          <w:lang/>
        </w:rPr>
        <w:t>став 2.</w:t>
      </w:r>
      <w:r w:rsidR="00DE176A" w:rsidRPr="00C725D9">
        <w:rPr>
          <w:sz w:val="22"/>
          <w:szCs w:val="22"/>
          <w:lang w:val="sr-Cyrl-CS"/>
        </w:rPr>
        <w:t xml:space="preserve"> </w:t>
      </w:r>
      <w:r w:rsidRPr="00C725D9">
        <w:rPr>
          <w:sz w:val="22"/>
          <w:szCs w:val="22"/>
          <w:lang w:val="sr-Cyrl-CS"/>
        </w:rPr>
        <w:t xml:space="preserve">Закона о јавним набавкама </w:t>
      </w:r>
      <w:r w:rsidR="008812BC" w:rsidRPr="0055581B">
        <w:rPr>
          <w:rFonts w:eastAsia="TimesNewRomanPSMT"/>
          <w:sz w:val="22"/>
          <w:szCs w:val="22"/>
          <w:lang w:val="ru-RU"/>
        </w:rPr>
        <w:t>(„Сл</w:t>
      </w:r>
      <w:r w:rsidR="008812BC" w:rsidRPr="00C725D9">
        <w:rPr>
          <w:rFonts w:eastAsia="TimesNewRomanPSMT"/>
          <w:sz w:val="22"/>
          <w:szCs w:val="22"/>
          <w:lang/>
        </w:rPr>
        <w:t>ужбени</w:t>
      </w:r>
      <w:r w:rsidR="008812BC" w:rsidRPr="0055581B">
        <w:rPr>
          <w:rFonts w:eastAsia="TimesNewRomanPSMT"/>
          <w:sz w:val="22"/>
          <w:szCs w:val="22"/>
          <w:lang w:val="ru-RU"/>
        </w:rPr>
        <w:t xml:space="preserve"> гласник Р</w:t>
      </w:r>
      <w:r w:rsidR="00DE74ED">
        <w:rPr>
          <w:rFonts w:eastAsia="TimesNewRomanPSMT"/>
          <w:sz w:val="22"/>
          <w:szCs w:val="22"/>
          <w:lang w:val="sr-Cyrl-CS"/>
        </w:rPr>
        <w:t xml:space="preserve">епублике </w:t>
      </w:r>
      <w:r w:rsidR="008812BC" w:rsidRPr="0055581B">
        <w:rPr>
          <w:rFonts w:eastAsia="TimesNewRomanPSMT"/>
          <w:sz w:val="22"/>
          <w:szCs w:val="22"/>
          <w:lang w:val="ru-RU"/>
        </w:rPr>
        <w:t>С</w:t>
      </w:r>
      <w:r w:rsidR="00DE74ED">
        <w:rPr>
          <w:rFonts w:eastAsia="TimesNewRomanPSMT"/>
          <w:sz w:val="22"/>
          <w:szCs w:val="22"/>
          <w:lang w:val="sr-Cyrl-CS"/>
        </w:rPr>
        <w:t>рбије</w:t>
      </w:r>
      <w:r w:rsidR="008812BC" w:rsidRPr="0055581B">
        <w:rPr>
          <w:rFonts w:eastAsia="TimesNewRomanPSMT"/>
          <w:sz w:val="22"/>
          <w:szCs w:val="22"/>
          <w:lang w:val="ru-RU"/>
        </w:rPr>
        <w:t>” бр</w:t>
      </w:r>
      <w:r w:rsidR="008812BC" w:rsidRPr="00C725D9">
        <w:rPr>
          <w:rFonts w:eastAsia="TimesNewRomanPSMT"/>
          <w:sz w:val="22"/>
          <w:szCs w:val="22"/>
          <w:lang/>
        </w:rPr>
        <w:t>ој</w:t>
      </w:r>
      <w:r w:rsidR="008812BC" w:rsidRPr="0055581B">
        <w:rPr>
          <w:rFonts w:eastAsia="TimesNewRomanPSMT"/>
          <w:sz w:val="22"/>
          <w:szCs w:val="22"/>
          <w:lang w:val="ru-RU"/>
        </w:rPr>
        <w:t xml:space="preserve"> </w:t>
      </w:r>
      <w:r w:rsidR="008812BC" w:rsidRPr="00C725D9">
        <w:rPr>
          <w:rFonts w:eastAsia="TimesNewRomanPSMT"/>
          <w:sz w:val="22"/>
          <w:szCs w:val="22"/>
          <w:lang/>
        </w:rPr>
        <w:t>124</w:t>
      </w:r>
      <w:r w:rsidR="008812BC" w:rsidRPr="0055581B">
        <w:rPr>
          <w:rFonts w:eastAsia="TimesNewRomanPSMT"/>
          <w:sz w:val="22"/>
          <w:szCs w:val="22"/>
          <w:lang w:val="ru-RU"/>
        </w:rPr>
        <w:t>/201</w:t>
      </w:r>
      <w:r w:rsidR="008812BC" w:rsidRPr="00C725D9">
        <w:rPr>
          <w:rFonts w:eastAsia="TimesNewRomanPSMT"/>
          <w:sz w:val="22"/>
          <w:szCs w:val="22"/>
          <w:lang/>
        </w:rPr>
        <w:t>2</w:t>
      </w:r>
      <w:r w:rsidR="002B5CB3" w:rsidRPr="0055581B">
        <w:rPr>
          <w:rFonts w:eastAsia="TimesNewRomanPSMT"/>
          <w:sz w:val="22"/>
          <w:szCs w:val="22"/>
          <w:lang w:val="ru-RU"/>
        </w:rPr>
        <w:t xml:space="preserve">, </w:t>
      </w:r>
      <w:r w:rsidR="00D82C2B">
        <w:rPr>
          <w:rFonts w:eastAsia="TimesNewRomanPSMT"/>
          <w:sz w:val="22"/>
          <w:szCs w:val="22"/>
          <w:lang w:val="sr-Cyrl-CS"/>
        </w:rPr>
        <w:t>14/2015</w:t>
      </w:r>
      <w:r w:rsidR="002B5CB3" w:rsidRPr="0055581B">
        <w:rPr>
          <w:rFonts w:eastAsia="TimesNewRomanPSMT"/>
          <w:sz w:val="22"/>
          <w:szCs w:val="22"/>
          <w:lang w:val="ru-RU"/>
        </w:rPr>
        <w:t xml:space="preserve"> и 68/2015</w:t>
      </w:r>
      <w:r w:rsidRPr="0055581B">
        <w:rPr>
          <w:rFonts w:eastAsia="TimesNewRomanPSMT"/>
          <w:sz w:val="22"/>
          <w:szCs w:val="22"/>
          <w:lang w:val="ru-RU"/>
        </w:rPr>
        <w:t>)</w:t>
      </w:r>
      <w:r w:rsidR="00357F4E" w:rsidRPr="00C725D9">
        <w:rPr>
          <w:sz w:val="22"/>
          <w:szCs w:val="22"/>
          <w:lang w:val="sr-Cyrl-CS"/>
        </w:rPr>
        <w:t xml:space="preserve">, директор </w:t>
      </w:r>
      <w:r w:rsidR="00C95337">
        <w:rPr>
          <w:sz w:val="22"/>
          <w:szCs w:val="22"/>
          <w:lang w:val="sr-Cyrl-CS"/>
        </w:rPr>
        <w:t>Основне школе „Бошко Палковљевић Пинки“</w:t>
      </w:r>
    </w:p>
    <w:p w:rsidR="00C95337" w:rsidRDefault="00C95337">
      <w:pPr>
        <w:jc w:val="center"/>
        <w:rPr>
          <w:b/>
          <w:sz w:val="22"/>
          <w:szCs w:val="22"/>
          <w:lang w:val="sr-Cyrl-CS"/>
        </w:rPr>
      </w:pPr>
    </w:p>
    <w:p w:rsidR="00B67079" w:rsidRPr="00C725D9" w:rsidRDefault="00B67079">
      <w:pPr>
        <w:jc w:val="center"/>
        <w:rPr>
          <w:b/>
          <w:sz w:val="22"/>
          <w:szCs w:val="22"/>
          <w:lang w:val="sr-Cyrl-CS"/>
        </w:rPr>
      </w:pPr>
      <w:r w:rsidRPr="00C725D9">
        <w:rPr>
          <w:b/>
          <w:sz w:val="22"/>
          <w:szCs w:val="22"/>
          <w:lang w:val="sr-Cyrl-CS"/>
        </w:rPr>
        <w:t>О Д Л У К</w:t>
      </w:r>
      <w:r w:rsidRPr="00C725D9">
        <w:rPr>
          <w:b/>
          <w:sz w:val="22"/>
          <w:szCs w:val="22"/>
          <w:lang w:val="ru-RU"/>
        </w:rPr>
        <w:t xml:space="preserve"> </w:t>
      </w:r>
      <w:r w:rsidRPr="00C725D9">
        <w:rPr>
          <w:b/>
          <w:sz w:val="22"/>
          <w:szCs w:val="22"/>
          <w:lang w:val="sr-Cyrl-CS"/>
        </w:rPr>
        <w:t xml:space="preserve">У </w:t>
      </w:r>
    </w:p>
    <w:p w:rsidR="00B67079" w:rsidRDefault="00B67079" w:rsidP="00B8082F">
      <w:pPr>
        <w:jc w:val="center"/>
        <w:rPr>
          <w:b/>
          <w:sz w:val="22"/>
          <w:szCs w:val="22"/>
          <w:lang w:val="sr-Cyrl-CS"/>
        </w:rPr>
      </w:pPr>
      <w:r w:rsidRPr="00C725D9">
        <w:rPr>
          <w:b/>
          <w:sz w:val="22"/>
          <w:szCs w:val="22"/>
          <w:lang w:val="sr-Cyrl-CS"/>
        </w:rPr>
        <w:t xml:space="preserve">о </w:t>
      </w:r>
      <w:r w:rsidR="00B8082F">
        <w:rPr>
          <w:b/>
          <w:sz w:val="22"/>
          <w:szCs w:val="22"/>
          <w:lang w:val="sr-Cyrl-CS"/>
        </w:rPr>
        <w:t>обустави поступка јавне набавке</w:t>
      </w:r>
    </w:p>
    <w:p w:rsidR="00B8082F" w:rsidRPr="00C725D9" w:rsidRDefault="00B8082F" w:rsidP="00B8082F">
      <w:pPr>
        <w:jc w:val="center"/>
        <w:rPr>
          <w:b/>
          <w:sz w:val="22"/>
          <w:szCs w:val="22"/>
          <w:lang w:val="sr-Latn-CS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3715"/>
        <w:gridCol w:w="6372"/>
      </w:tblGrid>
      <w:tr w:rsidR="008812BC" w:rsidRPr="00C725D9">
        <w:trPr>
          <w:trHeight w:val="45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2BC" w:rsidRPr="00C725D9" w:rsidRDefault="008812BC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Предмет јавне набавке</w:t>
            </w:r>
            <w:r w:rsidR="00E54824" w:rsidRPr="00C725D9">
              <w:rPr>
                <w:sz w:val="22"/>
                <w:szCs w:val="22"/>
                <w:lang w:val="sr-Cyrl-CS"/>
              </w:rPr>
              <w:t xml:space="preserve"> и ознака из Општег речника набавки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BC" w:rsidRPr="00C95337" w:rsidRDefault="00C95337" w:rsidP="00C95337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C95337">
              <w:rPr>
                <w:b/>
                <w:sz w:val="22"/>
                <w:szCs w:val="22"/>
                <w:lang w:val="sr-Cyrl-CS"/>
              </w:rPr>
              <w:t xml:space="preserve">Екскурзија ученика, </w:t>
            </w:r>
            <w:r w:rsidRPr="00C95337">
              <w:rPr>
                <w:b/>
                <w:sz w:val="22"/>
                <w:szCs w:val="22"/>
                <w:lang/>
              </w:rPr>
              <w:t xml:space="preserve">ознака из </w:t>
            </w:r>
            <w:r w:rsidRPr="00C95337">
              <w:rPr>
                <w:b/>
                <w:sz w:val="22"/>
                <w:szCs w:val="22"/>
                <w:lang w:val="sr-Cyrl-CS"/>
              </w:rPr>
              <w:t xml:space="preserve">ОРН </w:t>
            </w:r>
            <w:r w:rsidRPr="00C95337">
              <w:rPr>
                <w:b/>
                <w:sz w:val="22"/>
                <w:szCs w:val="22"/>
              </w:rPr>
              <w:t>63516000</w:t>
            </w:r>
            <w:r w:rsidRPr="00C95337">
              <w:rPr>
                <w:b/>
                <w:sz w:val="22"/>
                <w:szCs w:val="22"/>
                <w:lang/>
              </w:rPr>
              <w:t xml:space="preserve"> – услуге организације путовања</w:t>
            </w:r>
          </w:p>
        </w:tc>
      </w:tr>
      <w:tr w:rsidR="00B67079" w:rsidRPr="00C725D9">
        <w:trPr>
          <w:trHeight w:val="44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079" w:rsidRPr="00C725D9" w:rsidRDefault="00B67079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Редни број јавне набавке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79" w:rsidRPr="00C725D9" w:rsidRDefault="00B67079" w:rsidP="00FF48BF">
            <w:pPr>
              <w:snapToGrid w:val="0"/>
              <w:jc w:val="right"/>
              <w:rPr>
                <w:b/>
                <w:sz w:val="22"/>
                <w:szCs w:val="22"/>
                <w:lang w:val="sr-Cyrl-CS"/>
              </w:rPr>
            </w:pPr>
            <w:r w:rsidRPr="00C725D9">
              <w:rPr>
                <w:b/>
                <w:sz w:val="22"/>
                <w:szCs w:val="22"/>
                <w:lang w:val="sr-Cyrl-CS"/>
              </w:rPr>
              <w:t xml:space="preserve">ЈН </w:t>
            </w:r>
            <w:r w:rsidR="00C95337">
              <w:rPr>
                <w:b/>
                <w:sz w:val="22"/>
                <w:szCs w:val="22"/>
                <w:lang w:val="sr-Cyrl-CS"/>
              </w:rPr>
              <w:t>02/</w:t>
            </w:r>
            <w:r w:rsidR="00FF48BF">
              <w:rPr>
                <w:b/>
                <w:sz w:val="22"/>
                <w:szCs w:val="22"/>
                <w:lang w:val="sr-Cyrl-CS"/>
              </w:rPr>
              <w:t>20</w:t>
            </w:r>
          </w:p>
        </w:tc>
      </w:tr>
      <w:tr w:rsidR="000C4504" w:rsidRPr="00C725D9">
        <w:trPr>
          <w:trHeight w:val="44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504" w:rsidRPr="00C725D9" w:rsidRDefault="000C4504" w:rsidP="00D00BBC">
            <w:pPr>
              <w:snapToGrid w:val="0"/>
              <w:rPr>
                <w:sz w:val="22"/>
                <w:szCs w:val="22"/>
                <w:lang w:val="sr-Cyrl-CS"/>
              </w:rPr>
            </w:pPr>
            <w:r w:rsidRPr="00C725D9">
              <w:rPr>
                <w:sz w:val="22"/>
                <w:szCs w:val="22"/>
                <w:lang w:val="sr-Cyrl-CS"/>
              </w:rPr>
              <w:t>Врста поступка јавне набавке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504" w:rsidRPr="00147C5F" w:rsidRDefault="00B306A7" w:rsidP="00C95337">
            <w:pPr>
              <w:snapToGrid w:val="0"/>
              <w:jc w:val="right"/>
              <w:rPr>
                <w:b/>
                <w:sz w:val="22"/>
                <w:szCs w:val="22"/>
                <w:lang w:val="sr-Cyrl-CS"/>
              </w:rPr>
            </w:pPr>
            <w:r w:rsidRPr="00B306A7">
              <w:rPr>
                <w:b/>
                <w:sz w:val="22"/>
                <w:szCs w:val="22"/>
                <w:lang/>
              </w:rPr>
              <w:t>Ј</w:t>
            </w:r>
            <w:r w:rsidRPr="0055581B">
              <w:rPr>
                <w:b/>
                <w:sz w:val="22"/>
                <w:szCs w:val="22"/>
                <w:lang w:val="ru-RU"/>
              </w:rPr>
              <w:t xml:space="preserve">авна набавка </w:t>
            </w:r>
            <w:r w:rsidR="00FB230A">
              <w:rPr>
                <w:b/>
                <w:sz w:val="22"/>
                <w:szCs w:val="22"/>
                <w:lang w:val="sr-Cyrl-CS"/>
              </w:rPr>
              <w:t>мале вредности</w:t>
            </w:r>
            <w:r w:rsidR="00147C5F">
              <w:rPr>
                <w:b/>
                <w:sz w:val="22"/>
                <w:szCs w:val="22"/>
                <w:lang w:val="sr-Cyrl-CS"/>
              </w:rPr>
              <w:t xml:space="preserve"> - </w:t>
            </w:r>
            <w:r w:rsidR="00C95337">
              <w:rPr>
                <w:b/>
                <w:sz w:val="22"/>
                <w:szCs w:val="22"/>
                <w:lang w:val="sr-Cyrl-CS"/>
              </w:rPr>
              <w:t>услуге</w:t>
            </w:r>
          </w:p>
        </w:tc>
      </w:tr>
    </w:tbl>
    <w:p w:rsidR="00147C5F" w:rsidRPr="00DE74ED" w:rsidRDefault="00147C5F" w:rsidP="002B5CB3">
      <w:pPr>
        <w:rPr>
          <w:b/>
          <w:sz w:val="22"/>
          <w:szCs w:val="22"/>
          <w:lang w:val="sr-Cyrl-CS"/>
        </w:rPr>
      </w:pPr>
    </w:p>
    <w:p w:rsidR="00B36DD1" w:rsidRDefault="00B8082F" w:rsidP="00B8082F">
      <w:pPr>
        <w:ind w:firstLine="720"/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ОБУСТАВЉА СЕ ПОСТУПАК ЈАВНЕ НАБАВКЕ </w:t>
      </w:r>
      <w:r w:rsidRPr="00B8082F">
        <w:rPr>
          <w:sz w:val="22"/>
          <w:szCs w:val="22"/>
          <w:lang/>
        </w:rPr>
        <w:t>из објективних и доказивих разлога, који се нису могли предвидети у време покретања поступка и који онемогућавају да се започети поступак оконча</w:t>
      </w:r>
      <w:r>
        <w:rPr>
          <w:sz w:val="22"/>
          <w:szCs w:val="22"/>
          <w:lang/>
        </w:rPr>
        <w:t>.</w:t>
      </w:r>
    </w:p>
    <w:p w:rsidR="00B8082F" w:rsidRPr="00B8082F" w:rsidRDefault="00B8082F" w:rsidP="00B8082F">
      <w:pPr>
        <w:ind w:firstLine="720"/>
        <w:jc w:val="both"/>
        <w:rPr>
          <w:sz w:val="22"/>
          <w:szCs w:val="22"/>
          <w:lang/>
        </w:rPr>
      </w:pPr>
    </w:p>
    <w:p w:rsidR="00B67079" w:rsidRDefault="00B67079" w:rsidP="00147C5F">
      <w:pPr>
        <w:jc w:val="center"/>
        <w:rPr>
          <w:b/>
          <w:sz w:val="22"/>
          <w:szCs w:val="22"/>
          <w:lang w:val="sr-Cyrl-CS"/>
        </w:rPr>
      </w:pPr>
      <w:r w:rsidRPr="00C725D9">
        <w:rPr>
          <w:b/>
          <w:sz w:val="22"/>
          <w:szCs w:val="22"/>
          <w:lang w:val="sr-Cyrl-CS"/>
        </w:rPr>
        <w:t>О б р а з л о ж е њ е</w:t>
      </w:r>
    </w:p>
    <w:p w:rsidR="00D82C2B" w:rsidRPr="00147C5F" w:rsidRDefault="00D82C2B" w:rsidP="00147C5F">
      <w:pPr>
        <w:jc w:val="center"/>
        <w:rPr>
          <w:b/>
          <w:sz w:val="22"/>
          <w:szCs w:val="22"/>
          <w:lang w:val="sr-Cyrl-CS"/>
        </w:rPr>
      </w:pPr>
    </w:p>
    <w:p w:rsidR="00B67079" w:rsidRPr="00C95337" w:rsidRDefault="00B67079" w:rsidP="00DC47C7">
      <w:pPr>
        <w:ind w:firstLine="709"/>
        <w:jc w:val="both"/>
        <w:rPr>
          <w:sz w:val="22"/>
          <w:szCs w:val="22"/>
          <w:lang/>
        </w:rPr>
      </w:pPr>
      <w:r w:rsidRPr="00C95337">
        <w:rPr>
          <w:sz w:val="22"/>
          <w:szCs w:val="22"/>
          <w:lang w:val="sr-Cyrl-CS"/>
        </w:rPr>
        <w:t xml:space="preserve">Наручилац је дана </w:t>
      </w:r>
      <w:r w:rsidR="00C95337" w:rsidRPr="00C95337">
        <w:rPr>
          <w:sz w:val="22"/>
          <w:szCs w:val="22"/>
          <w:lang w:val="sr-Cyrl-CS"/>
        </w:rPr>
        <w:t>10.03.2020</w:t>
      </w:r>
      <w:r w:rsidR="008D45F0" w:rsidRPr="00C95337">
        <w:rPr>
          <w:sz w:val="22"/>
          <w:szCs w:val="22"/>
          <w:lang w:val="sr-Cyrl-CS"/>
        </w:rPr>
        <w:t>.</w:t>
      </w:r>
      <w:r w:rsidR="00147C5F" w:rsidRPr="00C95337">
        <w:rPr>
          <w:sz w:val="22"/>
          <w:szCs w:val="22"/>
          <w:lang w:val="sr-Cyrl-CS"/>
        </w:rPr>
        <w:t xml:space="preserve"> године донео Одлуку </w:t>
      </w:r>
      <w:r w:rsidR="00832A52" w:rsidRPr="00C95337">
        <w:rPr>
          <w:sz w:val="22"/>
          <w:szCs w:val="22"/>
          <w:lang w:val="sr-Cyrl-CS"/>
        </w:rPr>
        <w:t>о</w:t>
      </w:r>
      <w:r w:rsidRPr="00C95337">
        <w:rPr>
          <w:sz w:val="22"/>
          <w:szCs w:val="22"/>
          <w:lang w:val="sr-Cyrl-CS"/>
        </w:rPr>
        <w:t xml:space="preserve"> покрет</w:t>
      </w:r>
      <w:r w:rsidR="00566F5E" w:rsidRPr="00C95337">
        <w:rPr>
          <w:sz w:val="22"/>
          <w:szCs w:val="22"/>
          <w:lang w:val="sr-Cyrl-CS"/>
        </w:rPr>
        <w:t>ању</w:t>
      </w:r>
      <w:r w:rsidR="00147C5F" w:rsidRPr="00C95337">
        <w:rPr>
          <w:sz w:val="22"/>
          <w:szCs w:val="22"/>
          <w:lang w:val="sr-Cyrl-CS"/>
        </w:rPr>
        <w:t xml:space="preserve"> </w:t>
      </w:r>
      <w:r w:rsidR="00566F5E" w:rsidRPr="00C95337">
        <w:rPr>
          <w:sz w:val="22"/>
          <w:szCs w:val="22"/>
          <w:lang w:val="sr-Cyrl-CS"/>
        </w:rPr>
        <w:t>поступка јавне</w:t>
      </w:r>
      <w:r w:rsidR="00ED5B35" w:rsidRPr="00C95337">
        <w:rPr>
          <w:sz w:val="22"/>
          <w:szCs w:val="22"/>
          <w:lang w:val="sr-Cyrl-CS"/>
        </w:rPr>
        <w:t xml:space="preserve"> </w:t>
      </w:r>
      <w:r w:rsidR="00566F5E" w:rsidRPr="00C95337">
        <w:rPr>
          <w:sz w:val="22"/>
          <w:szCs w:val="22"/>
          <w:lang w:val="sr-Cyrl-CS"/>
        </w:rPr>
        <w:t>набавке</w:t>
      </w:r>
      <w:r w:rsidR="00147C5F" w:rsidRPr="00C95337">
        <w:rPr>
          <w:sz w:val="22"/>
          <w:szCs w:val="22"/>
          <w:lang w:val="sr-Cyrl-CS"/>
        </w:rPr>
        <w:t xml:space="preserve"> </w:t>
      </w:r>
      <w:r w:rsidR="00FB230A" w:rsidRPr="00C95337">
        <w:rPr>
          <w:sz w:val="22"/>
          <w:szCs w:val="22"/>
          <w:lang w:val="sr-Cyrl-CS"/>
        </w:rPr>
        <w:t xml:space="preserve">мале вредности </w:t>
      </w:r>
      <w:r w:rsidR="00B306A7" w:rsidRPr="00C95337">
        <w:rPr>
          <w:sz w:val="22"/>
          <w:szCs w:val="22"/>
          <w:lang/>
        </w:rPr>
        <w:t>-</w:t>
      </w:r>
      <w:r w:rsidR="001E7710" w:rsidRPr="00C95337">
        <w:rPr>
          <w:sz w:val="22"/>
          <w:szCs w:val="22"/>
          <w:lang w:val="sr-Cyrl-CS"/>
        </w:rPr>
        <w:t xml:space="preserve"> </w:t>
      </w:r>
      <w:r w:rsidR="00C95337" w:rsidRPr="00C95337">
        <w:rPr>
          <w:sz w:val="22"/>
          <w:szCs w:val="22"/>
          <w:lang w:val="sr-Cyrl-CS"/>
        </w:rPr>
        <w:t xml:space="preserve">Екскурзија ученика, </w:t>
      </w:r>
      <w:r w:rsidR="00C95337" w:rsidRPr="00C95337">
        <w:rPr>
          <w:sz w:val="22"/>
          <w:szCs w:val="22"/>
          <w:lang/>
        </w:rPr>
        <w:t xml:space="preserve">ознака из </w:t>
      </w:r>
      <w:r w:rsidR="00C95337" w:rsidRPr="00C95337">
        <w:rPr>
          <w:sz w:val="22"/>
          <w:szCs w:val="22"/>
          <w:lang w:val="sr-Cyrl-CS"/>
        </w:rPr>
        <w:t xml:space="preserve">ОРН </w:t>
      </w:r>
      <w:r w:rsidR="00C95337" w:rsidRPr="00C95337">
        <w:rPr>
          <w:sz w:val="22"/>
          <w:szCs w:val="22"/>
        </w:rPr>
        <w:t>63516000</w:t>
      </w:r>
      <w:r w:rsidR="00C95337" w:rsidRPr="00C95337">
        <w:rPr>
          <w:sz w:val="22"/>
          <w:szCs w:val="22"/>
          <w:lang/>
        </w:rPr>
        <w:t xml:space="preserve"> – услуге организације путовања</w:t>
      </w:r>
      <w:r w:rsidRPr="00C95337">
        <w:rPr>
          <w:sz w:val="22"/>
          <w:szCs w:val="22"/>
          <w:lang w:val="sr-Cyrl-CS"/>
        </w:rPr>
        <w:t>.</w:t>
      </w:r>
    </w:p>
    <w:p w:rsidR="00F4435F" w:rsidRPr="00482901" w:rsidRDefault="001E7710" w:rsidP="006B0E6F">
      <w:pPr>
        <w:ind w:firstLine="709"/>
        <w:jc w:val="both"/>
        <w:rPr>
          <w:sz w:val="22"/>
          <w:szCs w:val="22"/>
          <w:lang w:val="sr-Cyrl-CS"/>
        </w:rPr>
      </w:pPr>
      <w:r w:rsidRPr="00C725D9">
        <w:rPr>
          <w:sz w:val="22"/>
          <w:szCs w:val="22"/>
          <w:lang w:val="sr-Cyrl-CS"/>
        </w:rPr>
        <w:t xml:space="preserve">Дана </w:t>
      </w:r>
      <w:r w:rsidR="00C95337">
        <w:rPr>
          <w:sz w:val="22"/>
          <w:szCs w:val="22"/>
          <w:lang/>
        </w:rPr>
        <w:t>10.03.2020</w:t>
      </w:r>
      <w:r w:rsidRPr="00C725D9">
        <w:rPr>
          <w:sz w:val="22"/>
          <w:szCs w:val="22"/>
          <w:lang w:val="sr-Cyrl-CS"/>
        </w:rPr>
        <w:t>.</w:t>
      </w:r>
      <w:r w:rsidR="00566F5E" w:rsidRPr="00C725D9">
        <w:rPr>
          <w:sz w:val="22"/>
          <w:szCs w:val="22"/>
          <w:lang w:val="sr-Cyrl-CS"/>
        </w:rPr>
        <w:t xml:space="preserve"> године,</w:t>
      </w:r>
      <w:r w:rsidR="00D82C2B">
        <w:rPr>
          <w:sz w:val="22"/>
          <w:szCs w:val="22"/>
          <w:lang w:val="sr-Cyrl-CS"/>
        </w:rPr>
        <w:t xml:space="preserve"> Позив за подношење понуда и</w:t>
      </w:r>
      <w:r w:rsidR="006B0E6F" w:rsidRPr="00C725D9">
        <w:rPr>
          <w:sz w:val="22"/>
          <w:szCs w:val="22"/>
          <w:lang w:val="sr-Cyrl-CS"/>
        </w:rPr>
        <w:t xml:space="preserve"> </w:t>
      </w:r>
      <w:r w:rsidR="00566F5E" w:rsidRPr="00C725D9">
        <w:rPr>
          <w:sz w:val="22"/>
          <w:szCs w:val="22"/>
          <w:lang w:val="sr-Cyrl-CS"/>
        </w:rPr>
        <w:t>Конкурсна документација</w:t>
      </w:r>
      <w:r w:rsidR="00F4435F" w:rsidRPr="00C725D9">
        <w:rPr>
          <w:sz w:val="22"/>
          <w:szCs w:val="22"/>
          <w:lang w:val="sr-Cyrl-CS"/>
        </w:rPr>
        <w:t xml:space="preserve"> </w:t>
      </w:r>
      <w:r w:rsidR="00B306A7">
        <w:rPr>
          <w:sz w:val="22"/>
          <w:szCs w:val="22"/>
          <w:lang w:val="sr-Cyrl-CS"/>
        </w:rPr>
        <w:t>објавље</w:t>
      </w:r>
      <w:r w:rsidR="00D82C2B">
        <w:rPr>
          <w:sz w:val="22"/>
          <w:szCs w:val="22"/>
          <w:lang w:val="sr-Cyrl-CS"/>
        </w:rPr>
        <w:t xml:space="preserve">ни су </w:t>
      </w:r>
      <w:r w:rsidR="00B306A7">
        <w:rPr>
          <w:sz w:val="22"/>
          <w:szCs w:val="22"/>
          <w:lang w:val="sr-Cyrl-CS"/>
        </w:rPr>
        <w:t>на Порталу јавних набавки и интернет страници наручиоца.</w:t>
      </w:r>
      <w:r w:rsidR="002B5CB3">
        <w:rPr>
          <w:sz w:val="22"/>
          <w:szCs w:val="22"/>
          <w:lang w:val="sr-Cyrl-CS"/>
        </w:rPr>
        <w:t xml:space="preserve"> </w:t>
      </w:r>
    </w:p>
    <w:p w:rsidR="00B8082F" w:rsidRPr="00B8082F" w:rsidRDefault="00B8082F" w:rsidP="00700F40">
      <w:pPr>
        <w:ind w:firstLine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Како је, </w:t>
      </w:r>
      <w:r w:rsidR="00C95337">
        <w:rPr>
          <w:sz w:val="22"/>
          <w:szCs w:val="22"/>
          <w:lang/>
        </w:rPr>
        <w:t>у</w:t>
      </w:r>
      <w:r w:rsidR="00C95337">
        <w:rPr>
          <w:sz w:val="22"/>
          <w:szCs w:val="22"/>
          <w:lang/>
        </w:rPr>
        <w:t xml:space="preserve"> </w:t>
      </w:r>
      <w:r w:rsidR="00C95337">
        <w:rPr>
          <w:sz w:val="22"/>
          <w:szCs w:val="22"/>
          <w:lang/>
        </w:rPr>
        <w:t>току трајања поступка јавне набавке</w:t>
      </w:r>
      <w:r>
        <w:rPr>
          <w:sz w:val="22"/>
          <w:szCs w:val="22"/>
          <w:lang w:val="sr-Cyrl-CS"/>
        </w:rPr>
        <w:t>,</w:t>
      </w:r>
      <w:r w:rsidR="00C95337">
        <w:rPr>
          <w:sz w:val="22"/>
          <w:szCs w:val="22"/>
          <w:lang w:val="sr-Cyrl-CS"/>
        </w:rPr>
        <w:t xml:space="preserve"> дана 15.03.2020. године, донета </w:t>
      </w:r>
      <w:r w:rsidR="00C95337">
        <w:rPr>
          <w:lang w:val="sr-Cyrl-CS"/>
        </w:rPr>
        <w:t xml:space="preserve">Одлука о проглашењу ванредног стања („Службени гласник РС“ број 29/2020), којом је, између осталог, предвиђен престанак рада основних школа у Републици Србији, </w:t>
      </w:r>
      <w:r>
        <w:rPr>
          <w:sz w:val="22"/>
          <w:szCs w:val="22"/>
          <w:lang w:val="sr-Cyrl-CS"/>
        </w:rPr>
        <w:t>то су се стекли услови за примену одредбе члана 109. став 2. Закона о јавним набавкама</w:t>
      </w:r>
      <w:r w:rsidR="00C95337">
        <w:rPr>
          <w:sz w:val="22"/>
          <w:szCs w:val="22"/>
          <w:lang w:val="sr-Cyrl-CS"/>
        </w:rPr>
        <w:t xml:space="preserve">, односно наступили су </w:t>
      </w:r>
      <w:r w:rsidR="00C95337">
        <w:rPr>
          <w:sz w:val="22"/>
          <w:szCs w:val="22"/>
          <w:lang/>
        </w:rPr>
        <w:t>објективни и доказиви разлози</w:t>
      </w:r>
      <w:r w:rsidR="00C95337" w:rsidRPr="00B8082F">
        <w:rPr>
          <w:sz w:val="22"/>
          <w:szCs w:val="22"/>
          <w:lang/>
        </w:rPr>
        <w:t>, који се нису могли предвидети у време покретања поступка и који онемогућавају да се започети поступак оконча</w:t>
      </w:r>
      <w:r>
        <w:rPr>
          <w:sz w:val="22"/>
          <w:szCs w:val="22"/>
          <w:lang w:val="sr-Cyrl-CS"/>
        </w:rPr>
        <w:t>.</w:t>
      </w:r>
    </w:p>
    <w:p w:rsidR="005D054A" w:rsidRPr="00B8082F" w:rsidRDefault="007D1B9C" w:rsidP="00B8082F">
      <w:pPr>
        <w:ind w:firstLine="706"/>
        <w:jc w:val="both"/>
        <w:rPr>
          <w:sz w:val="22"/>
          <w:szCs w:val="22"/>
          <w:lang w:val="sr-Cyrl-CS"/>
        </w:rPr>
      </w:pPr>
      <w:r w:rsidRPr="00B8082F">
        <w:rPr>
          <w:sz w:val="22"/>
          <w:szCs w:val="22"/>
          <w:lang w:val="sr-Cyrl-CS"/>
        </w:rPr>
        <w:t>Одговорно лице н</w:t>
      </w:r>
      <w:r w:rsidR="00B67079" w:rsidRPr="00B8082F">
        <w:rPr>
          <w:sz w:val="22"/>
          <w:szCs w:val="22"/>
          <w:lang w:val="sr-Cyrl-CS"/>
        </w:rPr>
        <w:t xml:space="preserve">аручиоца </w:t>
      </w:r>
      <w:r w:rsidR="00B8082F" w:rsidRPr="00B8082F">
        <w:rPr>
          <w:sz w:val="22"/>
          <w:szCs w:val="22"/>
          <w:lang w:val="sr-Cyrl-CS"/>
        </w:rPr>
        <w:t>је, сходно наведеном,</w:t>
      </w:r>
      <w:r w:rsidR="00B6648A" w:rsidRPr="00B8082F">
        <w:rPr>
          <w:sz w:val="22"/>
          <w:szCs w:val="22"/>
          <w:lang w:val="sr-Cyrl-CS"/>
        </w:rPr>
        <w:t xml:space="preserve"> </w:t>
      </w:r>
      <w:r w:rsidR="00B67079" w:rsidRPr="00B8082F">
        <w:rPr>
          <w:sz w:val="22"/>
          <w:szCs w:val="22"/>
          <w:lang w:val="sr-Cyrl-CS"/>
        </w:rPr>
        <w:t>на осн</w:t>
      </w:r>
      <w:r w:rsidR="00B6648A" w:rsidRPr="00B8082F">
        <w:rPr>
          <w:sz w:val="22"/>
          <w:szCs w:val="22"/>
          <w:lang w:val="sr-Cyrl-CS"/>
        </w:rPr>
        <w:t>ову законског овлашћења донело О</w:t>
      </w:r>
      <w:r w:rsidR="00B67079" w:rsidRPr="00B8082F">
        <w:rPr>
          <w:sz w:val="22"/>
          <w:szCs w:val="22"/>
          <w:lang w:val="sr-Cyrl-CS"/>
        </w:rPr>
        <w:t xml:space="preserve">длуку као у диспозитиву. </w:t>
      </w:r>
    </w:p>
    <w:p w:rsidR="000C4183" w:rsidRDefault="000C4183">
      <w:pPr>
        <w:jc w:val="both"/>
        <w:rPr>
          <w:b/>
          <w:sz w:val="22"/>
          <w:szCs w:val="22"/>
          <w:lang w:val="sr-Cyrl-CS"/>
        </w:rPr>
      </w:pPr>
    </w:p>
    <w:p w:rsidR="00B67079" w:rsidRPr="00C725D9" w:rsidRDefault="00B67079">
      <w:pPr>
        <w:jc w:val="both"/>
        <w:rPr>
          <w:color w:val="FF0000"/>
          <w:sz w:val="22"/>
          <w:szCs w:val="22"/>
          <w:lang w:val="sr-Cyrl-CS"/>
        </w:rPr>
      </w:pPr>
      <w:r w:rsidRPr="00C725D9">
        <w:rPr>
          <w:b/>
          <w:sz w:val="22"/>
          <w:szCs w:val="22"/>
          <w:lang w:val="sr-Cyrl-CS"/>
        </w:rPr>
        <w:t>ПОУКА О ПРАВНОМ ЛЕКУ:</w:t>
      </w:r>
      <w:r w:rsidRPr="00C725D9">
        <w:rPr>
          <w:color w:val="FF0000"/>
          <w:sz w:val="22"/>
          <w:szCs w:val="22"/>
          <w:lang w:val="sr-Cyrl-CS"/>
        </w:rPr>
        <w:t xml:space="preserve"> </w:t>
      </w:r>
    </w:p>
    <w:p w:rsidR="00CF0B33" w:rsidRDefault="00312573">
      <w:pPr>
        <w:jc w:val="both"/>
        <w:rPr>
          <w:sz w:val="22"/>
          <w:szCs w:val="22"/>
          <w:lang w:val="sr-Cyrl-CS"/>
        </w:rPr>
      </w:pPr>
      <w:r w:rsidRPr="00C725D9">
        <w:rPr>
          <w:sz w:val="22"/>
          <w:szCs w:val="22"/>
          <w:lang w:val="sr-Cyrl-CS"/>
        </w:rPr>
        <w:t>Против ове Одлуке понуђач може</w:t>
      </w:r>
      <w:r>
        <w:rPr>
          <w:sz w:val="22"/>
          <w:szCs w:val="22"/>
          <w:lang w:val="sr-Cyrl-CS"/>
        </w:rPr>
        <w:t xml:space="preserve"> наручиоцу</w:t>
      </w:r>
      <w:r w:rsidRPr="00C725D9">
        <w:rPr>
          <w:sz w:val="22"/>
          <w:szCs w:val="22"/>
          <w:lang w:val="sr-Cyrl-CS"/>
        </w:rPr>
        <w:t xml:space="preserve"> поднети захтев за заштиту права у року од </w:t>
      </w:r>
      <w:r>
        <w:rPr>
          <w:sz w:val="22"/>
          <w:szCs w:val="22"/>
          <w:lang w:val="sr-Cyrl-CS"/>
        </w:rPr>
        <w:t>5</w:t>
      </w:r>
      <w:r w:rsidRPr="00C725D9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пет</w:t>
      </w:r>
      <w:r w:rsidRPr="00C725D9">
        <w:rPr>
          <w:sz w:val="22"/>
          <w:szCs w:val="22"/>
          <w:lang w:val="sr-Cyrl-CS"/>
        </w:rPr>
        <w:t xml:space="preserve">) дана од дана </w:t>
      </w:r>
      <w:r>
        <w:rPr>
          <w:sz w:val="22"/>
          <w:szCs w:val="22"/>
          <w:lang w:val="sr-Cyrl-CS"/>
        </w:rPr>
        <w:t xml:space="preserve">објаве Одлуке на Порталу јавних набавки, уз уплату таксе у износу од 60.000,00 динара, на рачун буџета Републике Србије, на начин прописан Законом и Конкурсном документацијом наручиоца. </w:t>
      </w:r>
    </w:p>
    <w:p w:rsidR="0055581B" w:rsidRPr="007E7B41" w:rsidRDefault="0055581B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6408" w:type="dxa"/>
        <w:tblLayout w:type="fixed"/>
        <w:tblLook w:val="0000"/>
      </w:tblPr>
      <w:tblGrid>
        <w:gridCol w:w="3410"/>
      </w:tblGrid>
      <w:tr w:rsidR="00B67079" w:rsidRPr="00C725D9">
        <w:tc>
          <w:tcPr>
            <w:tcW w:w="3410" w:type="dxa"/>
            <w:vAlign w:val="center"/>
          </w:tcPr>
          <w:p w:rsidR="00C76D67" w:rsidRDefault="00147C5F" w:rsidP="00147C5F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Одговорно лице</w:t>
            </w:r>
          </w:p>
          <w:p w:rsidR="00482901" w:rsidRPr="00C725D9" w:rsidRDefault="00482901" w:rsidP="00E65AFC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</w:t>
            </w:r>
            <w:r w:rsidR="00147C5F">
              <w:rPr>
                <w:b/>
                <w:sz w:val="22"/>
                <w:szCs w:val="22"/>
                <w:lang w:val="sr-Cyrl-CS"/>
              </w:rPr>
              <w:t>иректор</w:t>
            </w:r>
          </w:p>
          <w:p w:rsidR="00B67079" w:rsidRPr="00E65AFC" w:rsidRDefault="00C95337" w:rsidP="00147C5F">
            <w:pPr>
              <w:spacing w:before="120" w:after="120"/>
              <w:ind w:left="284" w:hanging="142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Игор Дошен</w:t>
            </w:r>
          </w:p>
        </w:tc>
      </w:tr>
      <w:tr w:rsidR="00B67079" w:rsidRPr="0055581B">
        <w:tc>
          <w:tcPr>
            <w:tcW w:w="3410" w:type="dxa"/>
            <w:tcBorders>
              <w:bottom w:val="single" w:sz="4" w:space="0" w:color="000000"/>
            </w:tcBorders>
          </w:tcPr>
          <w:p w:rsidR="00B67079" w:rsidRPr="00C725D9" w:rsidRDefault="00B67079">
            <w:pPr>
              <w:snapToGrid w:val="0"/>
              <w:ind w:left="709"/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7D1B9C" w:rsidRPr="00C725D9" w:rsidRDefault="007D1B9C" w:rsidP="00B65D53">
      <w:pPr>
        <w:jc w:val="both"/>
        <w:rPr>
          <w:sz w:val="22"/>
          <w:szCs w:val="22"/>
          <w:lang w:val="sr-Cyrl-CS"/>
        </w:rPr>
      </w:pPr>
    </w:p>
    <w:sectPr w:rsidR="007D1B9C" w:rsidRPr="00C725D9">
      <w:footerReference w:type="default" r:id="rId7"/>
      <w:footnotePr>
        <w:pos w:val="beneathText"/>
      </w:footnotePr>
      <w:pgSz w:w="12240" w:h="15840"/>
      <w:pgMar w:top="426" w:right="720" w:bottom="76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7C" w:rsidRDefault="00D0607C">
      <w:r>
        <w:separator/>
      </w:r>
    </w:p>
  </w:endnote>
  <w:endnote w:type="continuationSeparator" w:id="1">
    <w:p w:rsidR="00D0607C" w:rsidRDefault="00D0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01" w:rsidRPr="00B8082F" w:rsidRDefault="00482901" w:rsidP="00B8082F">
    <w:pPr>
      <w:pStyle w:val="Footer"/>
      <w:rPr>
        <w:lang/>
      </w:rPr>
    </w:pPr>
  </w:p>
  <w:p w:rsidR="00482901" w:rsidRDefault="00482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7C" w:rsidRDefault="00D0607C">
      <w:r>
        <w:separator/>
      </w:r>
    </w:p>
  </w:footnote>
  <w:footnote w:type="continuationSeparator" w:id="1">
    <w:p w:rsidR="00D0607C" w:rsidRDefault="00D0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sz w:val="20"/>
        <w:szCs w:val="20"/>
      </w:rPr>
    </w:lvl>
  </w:abstractNum>
  <w:abstractNum w:abstractNumId="4">
    <w:nsid w:val="01FA0272"/>
    <w:multiLevelType w:val="hybridMultilevel"/>
    <w:tmpl w:val="5FD6F1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5A10874"/>
    <w:multiLevelType w:val="hybridMultilevel"/>
    <w:tmpl w:val="E01AD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51BFF"/>
    <w:multiLevelType w:val="hybridMultilevel"/>
    <w:tmpl w:val="A7BEA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D5B35"/>
    <w:rsid w:val="00006699"/>
    <w:rsid w:val="00007508"/>
    <w:rsid w:val="00020F7B"/>
    <w:rsid w:val="00025E9F"/>
    <w:rsid w:val="00030932"/>
    <w:rsid w:val="000353EC"/>
    <w:rsid w:val="000470F7"/>
    <w:rsid w:val="00063808"/>
    <w:rsid w:val="00070607"/>
    <w:rsid w:val="00073722"/>
    <w:rsid w:val="00087497"/>
    <w:rsid w:val="000A4644"/>
    <w:rsid w:val="000C11B8"/>
    <w:rsid w:val="000C1BC4"/>
    <w:rsid w:val="000C4183"/>
    <w:rsid w:val="000C4504"/>
    <w:rsid w:val="00101831"/>
    <w:rsid w:val="0011034B"/>
    <w:rsid w:val="00137EBE"/>
    <w:rsid w:val="00145F9A"/>
    <w:rsid w:val="00147C5F"/>
    <w:rsid w:val="0015469A"/>
    <w:rsid w:val="001554FB"/>
    <w:rsid w:val="0016284C"/>
    <w:rsid w:val="00170615"/>
    <w:rsid w:val="001801C0"/>
    <w:rsid w:val="001A1A10"/>
    <w:rsid w:val="001C37B7"/>
    <w:rsid w:val="001D0512"/>
    <w:rsid w:val="001D48CE"/>
    <w:rsid w:val="001E47CA"/>
    <w:rsid w:val="001E4A63"/>
    <w:rsid w:val="001E7710"/>
    <w:rsid w:val="001E79BD"/>
    <w:rsid w:val="001F7708"/>
    <w:rsid w:val="00213F9A"/>
    <w:rsid w:val="002171F2"/>
    <w:rsid w:val="00225C29"/>
    <w:rsid w:val="00246920"/>
    <w:rsid w:val="00264CDD"/>
    <w:rsid w:val="00275CC9"/>
    <w:rsid w:val="00281834"/>
    <w:rsid w:val="002845C2"/>
    <w:rsid w:val="002944B1"/>
    <w:rsid w:val="002A5A25"/>
    <w:rsid w:val="002B2384"/>
    <w:rsid w:val="002B5CB3"/>
    <w:rsid w:val="002E4E56"/>
    <w:rsid w:val="002E7C0D"/>
    <w:rsid w:val="00312573"/>
    <w:rsid w:val="00334451"/>
    <w:rsid w:val="00334618"/>
    <w:rsid w:val="00334C70"/>
    <w:rsid w:val="0033614F"/>
    <w:rsid w:val="00344BF2"/>
    <w:rsid w:val="00357D87"/>
    <w:rsid w:val="00357F4E"/>
    <w:rsid w:val="00365A46"/>
    <w:rsid w:val="00391A7F"/>
    <w:rsid w:val="003B3B81"/>
    <w:rsid w:val="003E05EF"/>
    <w:rsid w:val="003F48BD"/>
    <w:rsid w:val="004166F4"/>
    <w:rsid w:val="00427CD4"/>
    <w:rsid w:val="00434F8E"/>
    <w:rsid w:val="00443F1F"/>
    <w:rsid w:val="00467AE7"/>
    <w:rsid w:val="00482901"/>
    <w:rsid w:val="00496E33"/>
    <w:rsid w:val="004A5B81"/>
    <w:rsid w:val="004B0994"/>
    <w:rsid w:val="004C2AFE"/>
    <w:rsid w:val="004D3A05"/>
    <w:rsid w:val="004D4DC9"/>
    <w:rsid w:val="004F1BF3"/>
    <w:rsid w:val="005056F8"/>
    <w:rsid w:val="00510AE5"/>
    <w:rsid w:val="005317DE"/>
    <w:rsid w:val="005360D6"/>
    <w:rsid w:val="0055581B"/>
    <w:rsid w:val="00566F5E"/>
    <w:rsid w:val="0057617E"/>
    <w:rsid w:val="0058522B"/>
    <w:rsid w:val="005D054A"/>
    <w:rsid w:val="005D1E58"/>
    <w:rsid w:val="005D4E09"/>
    <w:rsid w:val="005E2728"/>
    <w:rsid w:val="005F24C6"/>
    <w:rsid w:val="00606AD7"/>
    <w:rsid w:val="00616497"/>
    <w:rsid w:val="00655E44"/>
    <w:rsid w:val="00664F05"/>
    <w:rsid w:val="006A59A8"/>
    <w:rsid w:val="006B0E6F"/>
    <w:rsid w:val="006E2299"/>
    <w:rsid w:val="006E2C4E"/>
    <w:rsid w:val="006F121C"/>
    <w:rsid w:val="00700F40"/>
    <w:rsid w:val="007036EF"/>
    <w:rsid w:val="0071124A"/>
    <w:rsid w:val="00722F7D"/>
    <w:rsid w:val="0073330D"/>
    <w:rsid w:val="007B5E44"/>
    <w:rsid w:val="007D1B9C"/>
    <w:rsid w:val="007E7B41"/>
    <w:rsid w:val="008032FF"/>
    <w:rsid w:val="008216E5"/>
    <w:rsid w:val="00824C15"/>
    <w:rsid w:val="008251A9"/>
    <w:rsid w:val="00825828"/>
    <w:rsid w:val="00832461"/>
    <w:rsid w:val="00832A52"/>
    <w:rsid w:val="008610EB"/>
    <w:rsid w:val="00870D58"/>
    <w:rsid w:val="008800BE"/>
    <w:rsid w:val="008812BC"/>
    <w:rsid w:val="0088526C"/>
    <w:rsid w:val="00886DFF"/>
    <w:rsid w:val="008976B7"/>
    <w:rsid w:val="008C7420"/>
    <w:rsid w:val="008D45F0"/>
    <w:rsid w:val="008D77FC"/>
    <w:rsid w:val="008E2BFE"/>
    <w:rsid w:val="008E4DF5"/>
    <w:rsid w:val="00901B89"/>
    <w:rsid w:val="00916964"/>
    <w:rsid w:val="00917BF7"/>
    <w:rsid w:val="009220B2"/>
    <w:rsid w:val="00943403"/>
    <w:rsid w:val="00943A18"/>
    <w:rsid w:val="00994DE1"/>
    <w:rsid w:val="009A1F4D"/>
    <w:rsid w:val="009A2C52"/>
    <w:rsid w:val="009A4B53"/>
    <w:rsid w:val="009B00C4"/>
    <w:rsid w:val="009C1B93"/>
    <w:rsid w:val="009F202F"/>
    <w:rsid w:val="009F3916"/>
    <w:rsid w:val="00A067AD"/>
    <w:rsid w:val="00A27A0D"/>
    <w:rsid w:val="00A32E80"/>
    <w:rsid w:val="00A33A7F"/>
    <w:rsid w:val="00A40581"/>
    <w:rsid w:val="00A471DE"/>
    <w:rsid w:val="00A55EDF"/>
    <w:rsid w:val="00A60BC7"/>
    <w:rsid w:val="00AA6487"/>
    <w:rsid w:val="00AA6914"/>
    <w:rsid w:val="00AA7F3D"/>
    <w:rsid w:val="00AB313B"/>
    <w:rsid w:val="00AD3BB1"/>
    <w:rsid w:val="00B14841"/>
    <w:rsid w:val="00B151C2"/>
    <w:rsid w:val="00B306A7"/>
    <w:rsid w:val="00B33B59"/>
    <w:rsid w:val="00B36DD1"/>
    <w:rsid w:val="00B65C35"/>
    <w:rsid w:val="00B65D53"/>
    <w:rsid w:val="00B6648A"/>
    <w:rsid w:val="00B67079"/>
    <w:rsid w:val="00B8082F"/>
    <w:rsid w:val="00BA4771"/>
    <w:rsid w:val="00BF0A88"/>
    <w:rsid w:val="00BF1B2D"/>
    <w:rsid w:val="00C009C9"/>
    <w:rsid w:val="00C26303"/>
    <w:rsid w:val="00C42C3B"/>
    <w:rsid w:val="00C725D9"/>
    <w:rsid w:val="00C76D67"/>
    <w:rsid w:val="00C95337"/>
    <w:rsid w:val="00CA1F66"/>
    <w:rsid w:val="00CA4D84"/>
    <w:rsid w:val="00CB6FF8"/>
    <w:rsid w:val="00CD00E4"/>
    <w:rsid w:val="00CE6059"/>
    <w:rsid w:val="00CF0B33"/>
    <w:rsid w:val="00CF4DAF"/>
    <w:rsid w:val="00D00BBC"/>
    <w:rsid w:val="00D0607C"/>
    <w:rsid w:val="00D50314"/>
    <w:rsid w:val="00D526D3"/>
    <w:rsid w:val="00D54736"/>
    <w:rsid w:val="00D75F10"/>
    <w:rsid w:val="00D82C2B"/>
    <w:rsid w:val="00DB0579"/>
    <w:rsid w:val="00DB62FE"/>
    <w:rsid w:val="00DC47C7"/>
    <w:rsid w:val="00DE176A"/>
    <w:rsid w:val="00DE3628"/>
    <w:rsid w:val="00DE74ED"/>
    <w:rsid w:val="00DF03B3"/>
    <w:rsid w:val="00E030AD"/>
    <w:rsid w:val="00E13FAC"/>
    <w:rsid w:val="00E21074"/>
    <w:rsid w:val="00E32BF3"/>
    <w:rsid w:val="00E330BA"/>
    <w:rsid w:val="00E37F03"/>
    <w:rsid w:val="00E43DC0"/>
    <w:rsid w:val="00E54824"/>
    <w:rsid w:val="00E57499"/>
    <w:rsid w:val="00E65AFC"/>
    <w:rsid w:val="00E70C9A"/>
    <w:rsid w:val="00E72295"/>
    <w:rsid w:val="00E9524D"/>
    <w:rsid w:val="00E97D96"/>
    <w:rsid w:val="00EA2BC7"/>
    <w:rsid w:val="00EA428F"/>
    <w:rsid w:val="00ED5B35"/>
    <w:rsid w:val="00EE7954"/>
    <w:rsid w:val="00F22894"/>
    <w:rsid w:val="00F4435F"/>
    <w:rsid w:val="00F7555D"/>
    <w:rsid w:val="00F76FA2"/>
    <w:rsid w:val="00F86CFF"/>
    <w:rsid w:val="00FB230A"/>
    <w:rsid w:val="00FD6593"/>
    <w:rsid w:val="00FD7330"/>
    <w:rsid w:val="00FE47C9"/>
    <w:rsid w:val="00FF48BF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36"/>
      <w:lang w:val="sr-Cyrl-C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  <w:sz w:val="22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sz w:val="22"/>
      <w:szCs w:val="22"/>
      <w:u w:val="single"/>
      <w:lang w:val="sr-Cyrl-CS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b/>
      <w:bCs/>
      <w:u w:val="single"/>
      <w:lang w:val="sr-Cyrl-C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Tahoma" w:hAnsi="Tahoma" w:cs="Tahoma"/>
      <w:b/>
      <w:bCs/>
      <w:lang w:val="sr-Cyrl-C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Tahoma" w:hAnsi="Tahoma" w:cs="Tahoma"/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b/>
      <w:sz w:val="20"/>
      <w:szCs w:val="2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wis721 LtCn BT" w:hAnsi="Swis721 LtCn BT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b/>
      <w:sz w:val="20"/>
      <w:szCs w:val="20"/>
    </w:rPr>
  </w:style>
  <w:style w:type="character" w:customStyle="1" w:styleId="WW8Num14z0">
    <w:name w:val="WW8Num14z0"/>
    <w:rPr>
      <w:b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DefaultParagraphFont">
    <w:name w:val="WW-Default Paragraph Font"/>
  </w:style>
  <w:style w:type="character" w:customStyle="1" w:styleId="BodyText3Char">
    <w:name w:val="Body Text 3 Char"/>
    <w:rPr>
      <w:rFonts w:ascii="Arial" w:hAnsi="Arial"/>
      <w:sz w:val="22"/>
      <w:lang w:val="sr-Cyrl-CS"/>
    </w:rPr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slov1">
    <w:name w:val="Naslov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22"/>
      <w:lang w:val="sr-Cyrl-CS"/>
    </w:rPr>
  </w:style>
  <w:style w:type="paragraph" w:styleId="BodyTextIndent2">
    <w:name w:val="Body Text Indent 2"/>
    <w:basedOn w:val="Normal"/>
    <w:pPr>
      <w:ind w:left="360" w:hanging="360"/>
      <w:jc w:val="both"/>
    </w:pPr>
    <w:rPr>
      <w:rFonts w:ascii="Arial" w:hAnsi="Arial" w:cs="Arial"/>
      <w:sz w:val="22"/>
      <w:lang w:val="sr-Cyrl-CS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pPr>
      <w:tabs>
        <w:tab w:val="center" w:pos="4535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535"/>
        <w:tab w:val="right" w:pos="9071"/>
      </w:tabs>
    </w:p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paragraph" w:customStyle="1" w:styleId="Sadrajokvira">
    <w:name w:val="Sadržaj okvira"/>
    <w:basedOn w:val="BodyText"/>
  </w:style>
  <w:style w:type="paragraph" w:customStyle="1" w:styleId="NoSpacing1">
    <w:name w:val="No Spacing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TableGrid">
    <w:name w:val="Table Grid"/>
    <w:basedOn w:val="TableNormal"/>
    <w:rsid w:val="007D1B9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306A7"/>
    <w:rPr>
      <w:rFonts w:ascii="Arial" w:hAnsi="Arial" w:cs="Arial"/>
      <w:b/>
      <w:sz w:val="36"/>
      <w:lang w:val="sr-Cyrl-CS" w:eastAsia="ar-SA"/>
    </w:rPr>
  </w:style>
  <w:style w:type="character" w:customStyle="1" w:styleId="CharChar1">
    <w:name w:val=" Char Char1"/>
    <w:rsid w:val="00147C5F"/>
    <w:rPr>
      <w:rFonts w:ascii="Arial" w:hAnsi="Arial" w:cs="Arial"/>
      <w:b/>
      <w:sz w:val="36"/>
      <w:lang w:val="sr-Cyrl-CS" w:eastAsia="ar-SA"/>
    </w:rPr>
  </w:style>
  <w:style w:type="character" w:customStyle="1" w:styleId="Heading5Char">
    <w:name w:val="Heading 5 Char"/>
    <w:link w:val="Heading5"/>
    <w:rsid w:val="00F7555D"/>
    <w:rPr>
      <w:rFonts w:ascii="Arial" w:hAnsi="Arial" w:cs="Arial"/>
      <w:b/>
      <w:bCs/>
      <w:sz w:val="22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Успешни понуђач ће набавку предвиђених јавних набавки извршити</vt:lpstr>
      <vt:lpstr>Успешни понуђач ће набавку предвиђених јавних набавки извршити</vt:lpstr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Успешни понуђач ће набавку предвиђених јавних набавки извршити</dc:title>
  <dc:creator>Gordana</dc:creator>
  <cp:lastModifiedBy>Gorica Beko</cp:lastModifiedBy>
  <cp:revision>2</cp:revision>
  <cp:lastPrinted>2018-02-20T09:21:00Z</cp:lastPrinted>
  <dcterms:created xsi:type="dcterms:W3CDTF">2020-03-19T14:26:00Z</dcterms:created>
  <dcterms:modified xsi:type="dcterms:W3CDTF">2020-03-19T14:26:00Z</dcterms:modified>
</cp:coreProperties>
</file>